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DD" w:rsidRDefault="003D45DD" w:rsidP="003D45DD">
      <w:pPr>
        <w:spacing w:after="0"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3D45DD" w:rsidRDefault="003D45DD" w:rsidP="003D45DD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итогового протокола  счетной комиссии о результатах голосования по выбору инициативного предложения в рамках проекта «Народный бюджет»</w:t>
      </w:r>
    </w:p>
    <w:p w:rsidR="003D45DD" w:rsidRDefault="003D45DD" w:rsidP="003D45DD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3D45DD" w:rsidRDefault="003D45DD" w:rsidP="003D45DD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Экземпляр № 1</w:t>
      </w:r>
    </w:p>
    <w:p w:rsidR="003D45DD" w:rsidRDefault="003D45DD" w:rsidP="003D45D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5DD" w:rsidRDefault="003D45DD" w:rsidP="003D45D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«1» июля  2020 года</w:t>
      </w:r>
    </w:p>
    <w:p w:rsidR="003D45DD" w:rsidRDefault="003D45DD" w:rsidP="003D45D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5DD" w:rsidRDefault="003D45DD" w:rsidP="003D45D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3D45DD" w:rsidRDefault="003D45DD" w:rsidP="003D45D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3D45DD" w:rsidRDefault="003D45DD" w:rsidP="003D45D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3D45DD" w:rsidRDefault="003D45DD" w:rsidP="003D45D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B92" w:rsidRDefault="00674B92" w:rsidP="00674B92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18283E" w:rsidRDefault="003D45DD" w:rsidP="0018283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</w:t>
      </w:r>
      <w:r w:rsidR="00182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выданных </w:t>
      </w:r>
    </w:p>
    <w:p w:rsidR="0018283E" w:rsidRDefault="0018283E" w:rsidP="0018283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территориальным </w:t>
      </w:r>
    </w:p>
    <w:p w:rsidR="003D45DD" w:rsidRDefault="0018283E" w:rsidP="0018283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счетным комиссиям                  5486 (пять тысяч четыреста восемьдесят шесть) бюллетеней</w:t>
      </w: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5DD" w:rsidRDefault="003D45DD" w:rsidP="003D45DD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бюллетеней,               </w:t>
      </w:r>
      <w:r w:rsidR="0018283E">
        <w:rPr>
          <w:rFonts w:ascii="Times New Roman" w:eastAsia="Calibri" w:hAnsi="Times New Roman" w:cs="Times New Roman"/>
          <w:sz w:val="24"/>
          <w:szCs w:val="24"/>
          <w:lang w:eastAsia="en-US"/>
        </w:rPr>
        <w:t>3724 (три тысячи семьсот двадцать четыре) бюллетеня</w:t>
      </w: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погашенных               </w:t>
      </w:r>
      <w:r w:rsidR="0018283E">
        <w:rPr>
          <w:rFonts w:ascii="Times New Roman" w:eastAsia="Calibri" w:hAnsi="Times New Roman" w:cs="Times New Roman"/>
          <w:sz w:val="24"/>
          <w:szCs w:val="24"/>
          <w:lang w:eastAsia="en-US"/>
        </w:rPr>
        <w:t>1762 (одна тысяча семьсот шестьдесят два) бюллетеня</w:t>
      </w: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5DD" w:rsidRDefault="0018283E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D45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Число недействительных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 (четыре) бюллетеня</w:t>
      </w:r>
      <w:r w:rsidR="003D45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действительных         </w:t>
      </w:r>
      <w:r w:rsidR="0018283E">
        <w:rPr>
          <w:rFonts w:ascii="Times New Roman" w:eastAsia="Calibri" w:hAnsi="Times New Roman" w:cs="Times New Roman"/>
          <w:sz w:val="24"/>
          <w:szCs w:val="24"/>
          <w:lang w:eastAsia="en-US"/>
        </w:rPr>
        <w:t>3720 (три тысячи семьсот двадцать) бюллетеней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3D45DD" w:rsidRDefault="003D45DD" w:rsidP="003D45D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Наименование инициативного предложения  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«Площадь Воинской Славы»</w:t>
      </w:r>
      <w:r w:rsidR="0018283E">
        <w:rPr>
          <w:rFonts w:ascii="Times New Roman" w:hAnsi="Times New Roman" w:cs="Times New Roman"/>
          <w:sz w:val="24"/>
          <w:szCs w:val="24"/>
        </w:rPr>
        <w:t xml:space="preserve"> - 1884 (две тысяча восемьсот восемьдесят четыре) бюллетеней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«Парк Летний Сад»</w:t>
      </w:r>
      <w:r w:rsidR="0018283E">
        <w:rPr>
          <w:rFonts w:ascii="Times New Roman" w:hAnsi="Times New Roman" w:cs="Times New Roman"/>
          <w:sz w:val="24"/>
          <w:szCs w:val="24"/>
        </w:rPr>
        <w:t xml:space="preserve"> - 1836  (одна тысяча восемьсот тридцать шесть) бюллетеней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счетной комиссии                                   </w:t>
      </w:r>
      <w:proofErr w:type="spellStart"/>
      <w:r w:rsidR="00E85B2E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="00E85B2E"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                            (подпись)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счетной комиссии                                         </w:t>
      </w:r>
      <w:r w:rsidR="00E85B2E">
        <w:rPr>
          <w:rFonts w:ascii="Times New Roman" w:hAnsi="Times New Roman" w:cs="Times New Roman"/>
          <w:sz w:val="24"/>
          <w:szCs w:val="24"/>
        </w:rPr>
        <w:t>Садовская Т.В.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                           (подпись)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85B2E">
        <w:rPr>
          <w:rFonts w:ascii="Times New Roman" w:hAnsi="Times New Roman" w:cs="Times New Roman"/>
          <w:sz w:val="24"/>
          <w:szCs w:val="24"/>
        </w:rPr>
        <w:t>Наумова Ю.А.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85B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E85B2E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E85B2E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5B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85B2E">
        <w:rPr>
          <w:rFonts w:ascii="Times New Roman" w:hAnsi="Times New Roman" w:cs="Times New Roman"/>
          <w:sz w:val="24"/>
          <w:szCs w:val="24"/>
        </w:rPr>
        <w:t>Ефремова Н.А.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5B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85B2E">
        <w:rPr>
          <w:rFonts w:ascii="Times New Roman" w:hAnsi="Times New Roman" w:cs="Times New Roman"/>
          <w:sz w:val="24"/>
          <w:szCs w:val="24"/>
        </w:rPr>
        <w:t>Рахова Д.В.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5B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85B2E">
        <w:rPr>
          <w:rFonts w:ascii="Times New Roman" w:hAnsi="Times New Roman" w:cs="Times New Roman"/>
          <w:sz w:val="24"/>
          <w:szCs w:val="24"/>
        </w:rPr>
        <w:t xml:space="preserve">Большакова С.В.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45DD" w:rsidRDefault="003D45DD" w:rsidP="00E85B2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D45DD" w:rsidRDefault="003D45DD" w:rsidP="003D45D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D45DD" w:rsidRDefault="003D45DD" w:rsidP="003D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62F4C" w:rsidRDefault="00F62F4C"/>
    <w:sectPr w:rsidR="00F62F4C" w:rsidSect="0018283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45DD"/>
    <w:rsid w:val="0018283E"/>
    <w:rsid w:val="00252D8C"/>
    <w:rsid w:val="003D45DD"/>
    <w:rsid w:val="005351A8"/>
    <w:rsid w:val="00674B92"/>
    <w:rsid w:val="0071594C"/>
    <w:rsid w:val="008A7C7F"/>
    <w:rsid w:val="00BF30BE"/>
    <w:rsid w:val="00DC6117"/>
    <w:rsid w:val="00E34F9E"/>
    <w:rsid w:val="00E578E2"/>
    <w:rsid w:val="00E85B2E"/>
    <w:rsid w:val="00F349B9"/>
    <w:rsid w:val="00F6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D4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45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D45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2020-07-01T19:04:00Z</cp:lastPrinted>
  <dcterms:created xsi:type="dcterms:W3CDTF">2020-07-01T13:02:00Z</dcterms:created>
  <dcterms:modified xsi:type="dcterms:W3CDTF">2020-07-01T19:04:00Z</dcterms:modified>
</cp:coreProperties>
</file>